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75E42" w14:textId="50F4F9DE" w:rsidR="00AC40DF" w:rsidRPr="00B4774A" w:rsidRDefault="005E2CA5" w:rsidP="00B4774A">
      <w:pPr>
        <w:pStyle w:val="Titolo1"/>
      </w:pPr>
      <w:r w:rsidRPr="00B4774A">
        <w:t xml:space="preserve">Template </w:t>
      </w:r>
      <w:r w:rsidR="00BA2960" w:rsidRPr="00B4774A">
        <w:t>Richiesta con storyboard</w:t>
      </w:r>
    </w:p>
    <w:p w14:paraId="308184E1" w14:textId="77777777" w:rsidR="005E2CA5" w:rsidRDefault="005E2CA5"/>
    <w:p w14:paraId="731EB0C0" w14:textId="77777777" w:rsidR="005E2CA5" w:rsidRDefault="005E2CA5">
      <w:r>
        <w:t>Titolo Lezione: _____</w:t>
      </w:r>
    </w:p>
    <w:p w14:paraId="0502A549" w14:textId="7ABD7A26" w:rsidR="00BA2960" w:rsidRDefault="00BA2960">
      <w:r>
        <w:t>Docente: ____</w:t>
      </w:r>
    </w:p>
    <w:p w14:paraId="7D238907" w14:textId="0DC060F3" w:rsidR="00BA2960" w:rsidRDefault="00BA2960">
      <w:r>
        <w:t>Corso di Laurea: ___</w:t>
      </w:r>
    </w:p>
    <w:p w14:paraId="3B14F172" w14:textId="408FBF31" w:rsidR="00BA2960" w:rsidRDefault="00BA2960">
      <w:r>
        <w:t>Anno di Corso: ___</w:t>
      </w:r>
    </w:p>
    <w:p w14:paraId="4372FFCF" w14:textId="0A51821E" w:rsidR="00BA2960" w:rsidRDefault="00BA2960">
      <w:r>
        <w:t>Ulteriori informazioni: ____</w:t>
      </w:r>
    </w:p>
    <w:p w14:paraId="485B1C88" w14:textId="77777777" w:rsidR="00BA2960" w:rsidRDefault="00BA2960">
      <w:r>
        <w:t>Durata prevista della registrazione: _____</w:t>
      </w:r>
    </w:p>
    <w:p w14:paraId="15116C6E" w14:textId="7F61071F" w:rsidR="005E2CA5" w:rsidRDefault="005E2CA5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A2960" w:rsidRPr="00B4774A" w14:paraId="6E8DD831" w14:textId="77777777" w:rsidTr="00F2071E">
        <w:tc>
          <w:tcPr>
            <w:tcW w:w="4814" w:type="dxa"/>
            <w:shd w:val="clear" w:color="auto" w:fill="D9F2D0" w:themeFill="accent6" w:themeFillTint="33"/>
          </w:tcPr>
          <w:p w14:paraId="012050BB" w14:textId="7467D8A2" w:rsidR="00BA2960" w:rsidRPr="00F2071E" w:rsidRDefault="00BA2960">
            <w:r w:rsidRPr="00F2071E">
              <w:t>Text</w:t>
            </w:r>
          </w:p>
        </w:tc>
        <w:tc>
          <w:tcPr>
            <w:tcW w:w="4814" w:type="dxa"/>
            <w:shd w:val="clear" w:color="auto" w:fill="D9F2D0" w:themeFill="accent6" w:themeFillTint="33"/>
          </w:tcPr>
          <w:p w14:paraId="4FC5B3C1" w14:textId="3215F439" w:rsidR="00BA2960" w:rsidRPr="00B4774A" w:rsidRDefault="00BA2960">
            <w:pPr>
              <w:rPr>
                <w:lang w:val="en-US"/>
              </w:rPr>
            </w:pPr>
            <w:r w:rsidRPr="00B4774A">
              <w:rPr>
                <w:lang w:val="en-US"/>
              </w:rPr>
              <w:t>Key Word</w:t>
            </w:r>
            <w:r w:rsidR="00B4774A" w:rsidRPr="00B4774A">
              <w:rPr>
                <w:lang w:val="en-US"/>
              </w:rPr>
              <w:t>, file</w:t>
            </w:r>
            <w:r w:rsidRPr="00B4774A">
              <w:rPr>
                <w:lang w:val="en-US"/>
              </w:rPr>
              <w:t xml:space="preserve"> and Animation</w:t>
            </w:r>
          </w:p>
        </w:tc>
      </w:tr>
      <w:tr w:rsidR="00BA2960" w:rsidRPr="00F2071E" w14:paraId="7AFC03EB" w14:textId="77777777" w:rsidTr="00BA2960">
        <w:tc>
          <w:tcPr>
            <w:tcW w:w="4814" w:type="dxa"/>
          </w:tcPr>
          <w:p w14:paraId="32722645" w14:textId="77777777" w:rsidR="005C600E" w:rsidRDefault="005C600E" w:rsidP="005C600E">
            <w:r>
              <w:t xml:space="preserve">Microsoft </w:t>
            </w:r>
            <w:r w:rsidRPr="00CD4C4C">
              <w:rPr>
                <w:b/>
                <w:bCs/>
              </w:rPr>
              <w:t>Word 365</w:t>
            </w:r>
            <w:r>
              <w:t xml:space="preserve"> è una delle applicazioni di elaborazione testi più potenti e versatili disponibili oggi. </w:t>
            </w:r>
          </w:p>
          <w:p w14:paraId="6032F9A9" w14:textId="77777777" w:rsidR="005C600E" w:rsidRDefault="005C600E" w:rsidP="005C600E">
            <w:r>
              <w:t xml:space="preserve">Oltre alle funzionalità di base come la scrittura e la formattazione del testo, Word 365 offre una serie </w:t>
            </w:r>
          </w:p>
          <w:p w14:paraId="1EA0A502" w14:textId="77777777" w:rsidR="005C600E" w:rsidRDefault="005C600E" w:rsidP="005C600E">
            <w:r>
              <w:t xml:space="preserve">di strumenti avanzati che possono migliorare notevolmente la produttività e la qualità dei documenti. </w:t>
            </w:r>
          </w:p>
          <w:p w14:paraId="13E704B0" w14:textId="77777777" w:rsidR="005C600E" w:rsidRDefault="005C600E" w:rsidP="005C600E">
            <w:r>
              <w:t xml:space="preserve">Una delle funzionalità più apprezzate è la possibilità di collaborare in tempo reale con altri utenti. </w:t>
            </w:r>
          </w:p>
          <w:p w14:paraId="20AB87F1" w14:textId="77777777" w:rsidR="005C600E" w:rsidRDefault="005C600E" w:rsidP="005C600E">
            <w:r>
              <w:t>Grazie all’</w:t>
            </w:r>
            <w:r w:rsidRPr="00CD4C4C">
              <w:rPr>
                <w:b/>
                <w:bCs/>
              </w:rPr>
              <w:t>integrazione con OneDrive</w:t>
            </w:r>
            <w:r>
              <w:t xml:space="preserve">, è possibile condividere documenti con colleghi e amici, </w:t>
            </w:r>
          </w:p>
          <w:p w14:paraId="6F8ADE46" w14:textId="77777777" w:rsidR="005C600E" w:rsidRDefault="005C600E" w:rsidP="005C600E">
            <w:r>
              <w:t xml:space="preserve">permettendo a più persone di lavorare contemporaneamente sullo stesso file. Le modifiche vengono </w:t>
            </w:r>
          </w:p>
          <w:p w14:paraId="52ABB660" w14:textId="3D7E0656" w:rsidR="00BA2960" w:rsidRDefault="005C600E" w:rsidP="005C600E">
            <w:r>
              <w:t>visualizzate in tempo reale, rendendo il processo di collaborazione fluido ed efficiente.</w:t>
            </w:r>
          </w:p>
        </w:tc>
        <w:tc>
          <w:tcPr>
            <w:tcW w:w="4814" w:type="dxa"/>
          </w:tcPr>
          <w:p w14:paraId="6A0C8801" w14:textId="77777777" w:rsidR="00C52599" w:rsidRDefault="00CD4C4C">
            <w:r w:rsidRPr="00B4774A">
              <w:rPr>
                <w:i/>
                <w:iCs/>
              </w:rPr>
              <w:t>Video_intro.</w:t>
            </w:r>
            <w:r w:rsidR="00C52599" w:rsidRPr="00B4774A">
              <w:rPr>
                <w:i/>
                <w:iCs/>
              </w:rPr>
              <w:t>mp4</w:t>
            </w:r>
            <w:r w:rsidR="00F2071E" w:rsidRPr="00B4774A">
              <w:t xml:space="preserve"> </w:t>
            </w:r>
            <w:r w:rsidR="00F2071E">
              <w:t>(allegat</w:t>
            </w:r>
            <w:r w:rsidR="00C52599">
              <w:t>o</w:t>
            </w:r>
            <w:r w:rsidR="00F2071E">
              <w:t>)</w:t>
            </w:r>
            <w:r w:rsidR="00E130E3">
              <w:br/>
            </w:r>
          </w:p>
          <w:p w14:paraId="59CA1C07" w14:textId="77777777" w:rsidR="00C52599" w:rsidRDefault="00C52599"/>
          <w:p w14:paraId="40051900" w14:textId="7DCA6D25" w:rsidR="00BA2960" w:rsidRDefault="00E130E3">
            <w:r>
              <w:br/>
            </w:r>
            <w:r w:rsidR="002117E8">
              <w:t>Titolo da visualizzare</w:t>
            </w:r>
            <w:r>
              <w:t xml:space="preserve">: </w:t>
            </w:r>
            <w:r w:rsidRPr="00CD4C4C">
              <w:rPr>
                <w:i/>
                <w:iCs/>
              </w:rPr>
              <w:t>Word</w:t>
            </w:r>
            <w:r w:rsidR="002117E8" w:rsidRPr="00CD4C4C">
              <w:rPr>
                <w:i/>
                <w:iCs/>
              </w:rPr>
              <w:t xml:space="preserve"> </w:t>
            </w:r>
            <w:r w:rsidR="005C600E" w:rsidRPr="00CD4C4C">
              <w:rPr>
                <w:i/>
                <w:iCs/>
              </w:rPr>
              <w:t>365</w:t>
            </w:r>
            <w:r w:rsidRPr="00F2071E">
              <w:rPr>
                <w:b/>
                <w:bCs/>
              </w:rPr>
              <w:br/>
            </w:r>
          </w:p>
          <w:p w14:paraId="06E50FE0" w14:textId="77777777" w:rsidR="008D097B" w:rsidRDefault="008D097B"/>
          <w:p w14:paraId="0EB566BE" w14:textId="77777777" w:rsidR="008D097B" w:rsidRDefault="008D097B"/>
          <w:p w14:paraId="2A4F1B8B" w14:textId="77777777" w:rsidR="008D097B" w:rsidRDefault="008D097B"/>
          <w:p w14:paraId="358C3396" w14:textId="77777777" w:rsidR="008D097B" w:rsidRDefault="008D097B"/>
          <w:p w14:paraId="4CA6DA22" w14:textId="77777777" w:rsidR="008D097B" w:rsidRDefault="008D097B"/>
          <w:p w14:paraId="1CE8AF74" w14:textId="77777777" w:rsidR="008D097B" w:rsidRDefault="008D097B"/>
          <w:p w14:paraId="789EAC5F" w14:textId="07C08130" w:rsidR="008D097B" w:rsidRDefault="00C52599">
            <w:r>
              <w:t>Effetto audio:</w:t>
            </w:r>
            <w:r w:rsidR="00B4774A">
              <w:t xml:space="preserve"> </w:t>
            </w:r>
            <w:r w:rsidR="00B4774A" w:rsidRPr="00B4774A">
              <w:rPr>
                <w:i/>
                <w:iCs/>
              </w:rPr>
              <w:t>notification.wav</w:t>
            </w:r>
          </w:p>
          <w:p w14:paraId="29081E60" w14:textId="77777777" w:rsidR="008D097B" w:rsidRDefault="008D097B"/>
          <w:p w14:paraId="1CF8F095" w14:textId="1B3CE99C" w:rsidR="008D097B" w:rsidRPr="00CD4C4C" w:rsidRDefault="00CD4C4C">
            <w:pPr>
              <w:rPr>
                <w:lang w:val="en-US"/>
              </w:rPr>
            </w:pPr>
            <w:r w:rsidRPr="00CD4C4C">
              <w:rPr>
                <w:lang w:val="en-US"/>
              </w:rPr>
              <w:t>Key word</w:t>
            </w:r>
            <w:r w:rsidR="008D097B" w:rsidRPr="00CD4C4C">
              <w:rPr>
                <w:b/>
                <w:bCs/>
                <w:lang w:val="en-US"/>
              </w:rPr>
              <w:t xml:space="preserve">: </w:t>
            </w:r>
            <w:proofErr w:type="spellStart"/>
            <w:r w:rsidRPr="00CD4C4C">
              <w:rPr>
                <w:i/>
                <w:iCs/>
                <w:lang w:val="en-US"/>
              </w:rPr>
              <w:t>integrazione</w:t>
            </w:r>
            <w:proofErr w:type="spellEnd"/>
            <w:r w:rsidRPr="00CD4C4C">
              <w:rPr>
                <w:i/>
                <w:iCs/>
                <w:lang w:val="en-US"/>
              </w:rPr>
              <w:t xml:space="preserve"> con </w:t>
            </w:r>
            <w:r w:rsidR="008D097B" w:rsidRPr="00CD4C4C">
              <w:rPr>
                <w:i/>
                <w:iCs/>
                <w:lang w:val="en-US"/>
              </w:rPr>
              <w:t>OneDrive</w:t>
            </w:r>
          </w:p>
          <w:p w14:paraId="455AA6A6" w14:textId="77777777" w:rsidR="008D097B" w:rsidRPr="00CD4C4C" w:rsidRDefault="008D097B">
            <w:pPr>
              <w:rPr>
                <w:lang w:val="en-US"/>
              </w:rPr>
            </w:pPr>
          </w:p>
          <w:p w14:paraId="20807457" w14:textId="5178C045" w:rsidR="008D097B" w:rsidRPr="00F2071E" w:rsidRDefault="00B477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Presentazione</w:t>
            </w:r>
            <w:proofErr w:type="spellEnd"/>
            <w:r w:rsidR="00CD4C4C">
              <w:rPr>
                <w:lang w:val="en-US"/>
              </w:rPr>
              <w:t xml:space="preserve"> slide</w:t>
            </w:r>
            <w:r>
              <w:rPr>
                <w:lang w:val="en-US"/>
              </w:rPr>
              <w:t>_1</w:t>
            </w:r>
          </w:p>
        </w:tc>
      </w:tr>
      <w:tr w:rsidR="00BA2960" w:rsidRPr="00F2071E" w14:paraId="02E0972C" w14:textId="77777777" w:rsidTr="00BA2960">
        <w:tc>
          <w:tcPr>
            <w:tcW w:w="4814" w:type="dxa"/>
          </w:tcPr>
          <w:p w14:paraId="312F582A" w14:textId="1A9FB268" w:rsidR="00BA2960" w:rsidRPr="00F2071E" w:rsidRDefault="00F2071E">
            <w:r w:rsidRPr="00F2071E">
              <w:t>L’</w:t>
            </w:r>
            <w:r w:rsidRPr="00CD4C4C">
              <w:rPr>
                <w:b/>
                <w:bCs/>
              </w:rPr>
              <w:t xml:space="preserve">integrazione con altre applicazioni di Microsoft 365 </w:t>
            </w:r>
            <w:r w:rsidRPr="00F2071E">
              <w:t>è un altro punto di forza di Word 365. È possibile importare dati da Excel, creare presentazioni con PowerPoint e persino integrare contenuti da Teams e Outlook. Questa integrazione rende Word 365 uno strumento centrale per la produttività, permettendo di gestire tutte le attività di ufficio da un’unica piattaforma.</w:t>
            </w:r>
          </w:p>
        </w:tc>
        <w:tc>
          <w:tcPr>
            <w:tcW w:w="4814" w:type="dxa"/>
          </w:tcPr>
          <w:p w14:paraId="39EBA833" w14:textId="77777777" w:rsidR="00BA2960" w:rsidRPr="00B4774A" w:rsidRDefault="00F2071E">
            <w:pPr>
              <w:rPr>
                <w:i/>
                <w:iCs/>
              </w:rPr>
            </w:pPr>
            <w:r>
              <w:t xml:space="preserve"> </w:t>
            </w:r>
            <w:r w:rsidRPr="00B4774A">
              <w:rPr>
                <w:i/>
                <w:iCs/>
              </w:rPr>
              <w:t>Immagine_MS365</w:t>
            </w:r>
            <w:r w:rsidR="00B03693" w:rsidRPr="00B4774A">
              <w:rPr>
                <w:i/>
                <w:iCs/>
              </w:rPr>
              <w:t>.jpg</w:t>
            </w:r>
          </w:p>
          <w:p w14:paraId="4A01CDCD" w14:textId="77777777" w:rsidR="00B03693" w:rsidRDefault="00B03693"/>
          <w:p w14:paraId="563EB802" w14:textId="77777777" w:rsidR="00B03693" w:rsidRDefault="00B03693"/>
          <w:p w14:paraId="24729F0C" w14:textId="77777777" w:rsidR="00B03693" w:rsidRDefault="00B03693">
            <w:pPr>
              <w:rPr>
                <w:i/>
                <w:iCs/>
              </w:rPr>
            </w:pPr>
            <w:r>
              <w:t>Key</w:t>
            </w:r>
            <w:r w:rsidR="00CD4C4C">
              <w:t xml:space="preserve"> </w:t>
            </w:r>
            <w:r>
              <w:t xml:space="preserve">word: </w:t>
            </w:r>
            <w:r w:rsidR="00CD4C4C" w:rsidRPr="00CD4C4C">
              <w:rPr>
                <w:i/>
                <w:iCs/>
              </w:rPr>
              <w:t>integrazione con altre applicazioni di Microsoft 365</w:t>
            </w:r>
          </w:p>
          <w:p w14:paraId="76284C57" w14:textId="77777777" w:rsidR="00B4774A" w:rsidRDefault="00B4774A">
            <w:pPr>
              <w:rPr>
                <w:i/>
                <w:iCs/>
              </w:rPr>
            </w:pPr>
          </w:p>
          <w:p w14:paraId="00561E9A" w14:textId="30079624" w:rsidR="00B4774A" w:rsidRPr="00F2071E" w:rsidRDefault="00B4774A">
            <w:r>
              <w:rPr>
                <w:i/>
                <w:iCs/>
              </w:rPr>
              <w:t>Presentazione Slide_2</w:t>
            </w:r>
          </w:p>
        </w:tc>
      </w:tr>
      <w:tr w:rsidR="00F2071E" w:rsidRPr="00F2071E" w14:paraId="4C431D30" w14:textId="77777777" w:rsidTr="00BA2960">
        <w:tc>
          <w:tcPr>
            <w:tcW w:w="4814" w:type="dxa"/>
          </w:tcPr>
          <w:p w14:paraId="71721814" w14:textId="77777777" w:rsidR="00F2071E" w:rsidRDefault="00F2071E">
            <w:r>
              <w:t>…</w:t>
            </w:r>
          </w:p>
          <w:p w14:paraId="47CEA84A" w14:textId="123C88FB" w:rsidR="00F2071E" w:rsidRPr="00F2071E" w:rsidRDefault="00F2071E"/>
        </w:tc>
        <w:tc>
          <w:tcPr>
            <w:tcW w:w="4814" w:type="dxa"/>
          </w:tcPr>
          <w:p w14:paraId="5E1AFC04" w14:textId="77777777" w:rsidR="00F2071E" w:rsidRPr="00F2071E" w:rsidRDefault="00F2071E"/>
        </w:tc>
      </w:tr>
    </w:tbl>
    <w:p w14:paraId="617CACF1" w14:textId="77777777" w:rsidR="005E2CA5" w:rsidRPr="00F2071E" w:rsidRDefault="005E2CA5"/>
    <w:sectPr w:rsidR="005E2CA5" w:rsidRPr="00F207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15873"/>
    <w:multiLevelType w:val="multilevel"/>
    <w:tmpl w:val="E33C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11B9C"/>
    <w:multiLevelType w:val="multilevel"/>
    <w:tmpl w:val="AA22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F6B8C"/>
    <w:multiLevelType w:val="multilevel"/>
    <w:tmpl w:val="6718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45205"/>
    <w:multiLevelType w:val="multilevel"/>
    <w:tmpl w:val="7BFE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7206F"/>
    <w:multiLevelType w:val="multilevel"/>
    <w:tmpl w:val="E546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D12D9"/>
    <w:multiLevelType w:val="multilevel"/>
    <w:tmpl w:val="9F26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E3573"/>
    <w:multiLevelType w:val="multilevel"/>
    <w:tmpl w:val="72F2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0D2230"/>
    <w:multiLevelType w:val="multilevel"/>
    <w:tmpl w:val="A8B0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01E02"/>
    <w:multiLevelType w:val="multilevel"/>
    <w:tmpl w:val="DAA4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2A05CA"/>
    <w:multiLevelType w:val="multilevel"/>
    <w:tmpl w:val="73DA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F77E4"/>
    <w:multiLevelType w:val="multilevel"/>
    <w:tmpl w:val="95A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C35062"/>
    <w:multiLevelType w:val="multilevel"/>
    <w:tmpl w:val="127E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197323">
    <w:abstractNumId w:val="0"/>
  </w:num>
  <w:num w:numId="2" w16cid:durableId="1432042792">
    <w:abstractNumId w:val="5"/>
  </w:num>
  <w:num w:numId="3" w16cid:durableId="2108454311">
    <w:abstractNumId w:val="9"/>
  </w:num>
  <w:num w:numId="4" w16cid:durableId="566190542">
    <w:abstractNumId w:val="6"/>
  </w:num>
  <w:num w:numId="5" w16cid:durableId="1656639184">
    <w:abstractNumId w:val="8"/>
  </w:num>
  <w:num w:numId="6" w16cid:durableId="1526751273">
    <w:abstractNumId w:val="4"/>
  </w:num>
  <w:num w:numId="7" w16cid:durableId="2049455149">
    <w:abstractNumId w:val="7"/>
  </w:num>
  <w:num w:numId="8" w16cid:durableId="131139589">
    <w:abstractNumId w:val="3"/>
  </w:num>
  <w:num w:numId="9" w16cid:durableId="1421369342">
    <w:abstractNumId w:val="2"/>
  </w:num>
  <w:num w:numId="10" w16cid:durableId="1609893336">
    <w:abstractNumId w:val="1"/>
  </w:num>
  <w:num w:numId="11" w16cid:durableId="954868890">
    <w:abstractNumId w:val="10"/>
  </w:num>
  <w:num w:numId="12" w16cid:durableId="5959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32"/>
    <w:rsid w:val="002117E8"/>
    <w:rsid w:val="00240092"/>
    <w:rsid w:val="002475BA"/>
    <w:rsid w:val="005C600E"/>
    <w:rsid w:val="005E2CA5"/>
    <w:rsid w:val="006E1C64"/>
    <w:rsid w:val="00890532"/>
    <w:rsid w:val="008D097B"/>
    <w:rsid w:val="008F4055"/>
    <w:rsid w:val="00AC40DF"/>
    <w:rsid w:val="00B03693"/>
    <w:rsid w:val="00B4774A"/>
    <w:rsid w:val="00BA2960"/>
    <w:rsid w:val="00C52599"/>
    <w:rsid w:val="00C806AF"/>
    <w:rsid w:val="00CD4C4C"/>
    <w:rsid w:val="00CF79FA"/>
    <w:rsid w:val="00E130E3"/>
    <w:rsid w:val="00E5182E"/>
    <w:rsid w:val="00F2071E"/>
    <w:rsid w:val="00F5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0C7"/>
  <w15:chartTrackingRefBased/>
  <w15:docId w15:val="{95CF7690-4C63-4560-8365-21C74C03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0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05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0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05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0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0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0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0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0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0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05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05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05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05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05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05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0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0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0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0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0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05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05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05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0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05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053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A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Spada</dc:creator>
  <cp:keywords/>
  <dc:description/>
  <cp:lastModifiedBy>Nicola Spada</cp:lastModifiedBy>
  <cp:revision>2</cp:revision>
  <dcterms:created xsi:type="dcterms:W3CDTF">2024-11-27T10:43:00Z</dcterms:created>
  <dcterms:modified xsi:type="dcterms:W3CDTF">2024-11-27T10:43:00Z</dcterms:modified>
</cp:coreProperties>
</file>